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235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560"/>
        <w:gridCol w:w="850"/>
        <w:gridCol w:w="2410"/>
        <w:gridCol w:w="850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学号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电话</w:t>
            </w:r>
          </w:p>
        </w:tc>
        <w:tc>
          <w:tcPr>
            <w:tcW w:w="1497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学院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班级</w:t>
            </w:r>
          </w:p>
        </w:tc>
        <w:tc>
          <w:tcPr>
            <w:tcW w:w="1497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申请条件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（单选）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○ 四级初考成绩_____分，换算免修成绩_____分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初考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497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82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○ 六级初考成绩_____分，换算免修成绩_____分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初考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497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申请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免修课程</w:t>
            </w:r>
          </w:p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单选</w:t>
            </w:r>
            <w:r>
              <w:rPr>
                <w:rFonts w:ascii="宋体" w:hAnsi="宋体" w:eastAsia="宋体" w:cs="宋体"/>
                <w:szCs w:val="21"/>
              </w:rPr>
              <w:t>）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____________________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学期 </w:t>
            </w:r>
            <w:r>
              <w:rPr>
                <w:rFonts w:ascii="宋体" w:hAnsi="宋体" w:eastAsia="宋体" w:cs="Times New Roman"/>
                <w:bCs/>
                <w:szCs w:val="21"/>
              </w:rPr>
              <w:t>大学英语</w:t>
            </w:r>
            <w:r>
              <w:rPr>
                <w:rFonts w:hint="eastAsia" w:ascii="宋体" w:hAnsi="宋体" w:eastAsia="宋体" w:cs="仿宋"/>
                <w:b/>
                <w:bCs/>
                <w:szCs w:val="21"/>
              </w:rPr>
              <w:t>Ⅲ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选课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情况</w:t>
            </w: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highlight w:val="none"/>
                <w:lang w:val="en-US" w:eastAsia="zh-CN"/>
              </w:rPr>
              <w:t>已选课</w:t>
            </w:r>
          </w:p>
          <w:p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highlight w:val="none"/>
                <w:lang w:val="en-US" w:eastAsia="zh-CN"/>
              </w:rPr>
              <w:t>未选课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820" w:type="dxa"/>
            <w:gridSpan w:val="3"/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____________________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学期 </w:t>
            </w:r>
            <w:r>
              <w:rPr>
                <w:rFonts w:ascii="宋体" w:hAnsi="宋体" w:eastAsia="宋体" w:cs="Times New Roman"/>
                <w:bCs/>
                <w:szCs w:val="21"/>
              </w:rPr>
              <w:t>大学英语</w:t>
            </w:r>
            <w:r>
              <w:rPr>
                <w:rFonts w:hint="eastAsia" w:ascii="宋体" w:hAnsi="宋体" w:eastAsia="宋体" w:cs="仿宋"/>
                <w:b/>
                <w:bCs/>
                <w:szCs w:val="21"/>
              </w:rPr>
              <w:t>Ⅳ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免修免考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申请承诺</w:t>
            </w:r>
          </w:p>
        </w:tc>
        <w:tc>
          <w:tcPr>
            <w:tcW w:w="7167" w:type="dxa"/>
            <w:gridSpan w:val="5"/>
          </w:tcPr>
          <w:p>
            <w:pPr>
              <w:spacing w:before="156" w:beforeLines="50" w:after="312" w:afterLines="100"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本人承诺：</w:t>
            </w:r>
            <w:r>
              <w:rPr>
                <w:rFonts w:hint="eastAsia" w:ascii="宋体" w:hAnsi="宋体" w:eastAsia="宋体" w:cs="宋体"/>
                <w:szCs w:val="21"/>
              </w:rPr>
              <w:t>已认真阅读且完全理解《华东理工大学本科免修“大学英语Ⅲ”和“大学英语Ⅳ”管理办法（试行）》，若获批免修，将不再参加该课程的学习和考核，该课程的成绩按上述“换算免修成绩”计入。</w:t>
            </w:r>
          </w:p>
          <w:p>
            <w:pPr>
              <w:snapToGrid w:val="0"/>
              <w:spacing w:line="360" w:lineRule="auto"/>
              <w:ind w:firstLine="3578" w:firstLineChars="1704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学生签名：</w:t>
            </w:r>
          </w:p>
          <w:p>
            <w:pPr>
              <w:snapToGrid w:val="0"/>
              <w:spacing w:line="360" w:lineRule="auto"/>
              <w:ind w:firstLine="3998" w:firstLineChars="190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日期：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学生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所在学院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教学秘书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意见</w:t>
            </w:r>
          </w:p>
        </w:tc>
        <w:tc>
          <w:tcPr>
            <w:tcW w:w="7167" w:type="dxa"/>
            <w:gridSpan w:val="5"/>
          </w:tcPr>
          <w:p>
            <w:pPr>
              <w:snapToGrid w:val="0"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（请对申请条件、免修课程事项进行核对并确认）</w:t>
            </w:r>
          </w:p>
          <w:p>
            <w:pPr>
              <w:snapToGrid w:val="0"/>
              <w:spacing w:line="360" w:lineRule="auto"/>
              <w:ind w:firstLine="3578" w:firstLineChars="1704"/>
              <w:rPr>
                <w:rFonts w:hint="eastAsia" w:ascii="黑体" w:hAnsi="黑体" w:eastAsia="黑体" w:cs="宋体"/>
                <w:szCs w:val="21"/>
              </w:rPr>
            </w:pPr>
          </w:p>
          <w:p>
            <w:pPr>
              <w:snapToGrid w:val="0"/>
              <w:spacing w:line="360" w:lineRule="auto"/>
              <w:ind w:firstLine="3578" w:firstLineChars="1704"/>
              <w:rPr>
                <w:rFonts w:hint="eastAsia" w:ascii="黑体" w:hAnsi="黑体" w:eastAsia="黑体" w:cs="宋体"/>
                <w:szCs w:val="21"/>
              </w:rPr>
            </w:pPr>
          </w:p>
          <w:p>
            <w:pPr>
              <w:snapToGrid w:val="0"/>
              <w:spacing w:line="360" w:lineRule="auto"/>
              <w:ind w:firstLine="3578" w:firstLineChars="1704"/>
              <w:rPr>
                <w:rFonts w:ascii="黑体" w:hAnsi="黑体" w:eastAsia="黑体" w:cs="宋体"/>
                <w:szCs w:val="21"/>
              </w:rPr>
            </w:pPr>
          </w:p>
          <w:p>
            <w:pPr>
              <w:snapToGrid w:val="0"/>
              <w:spacing w:line="360" w:lineRule="auto"/>
              <w:ind w:firstLine="3150" w:firstLineChars="1500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教学秘书签名：</w:t>
            </w:r>
          </w:p>
          <w:p>
            <w:pPr>
              <w:snapToGrid w:val="0"/>
              <w:spacing w:line="360" w:lineRule="auto"/>
              <w:ind w:firstLine="3998" w:firstLineChars="1904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日期：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 年   月   日</w:t>
            </w:r>
          </w:p>
          <w:p>
            <w:pPr>
              <w:snapToGrid w:val="0"/>
              <w:spacing w:line="360" w:lineRule="auto"/>
              <w:ind w:firstLine="3570" w:firstLineChars="1700"/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（加盖学院公章）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华东理工大学“大学英语”免修免考申请表</w:t>
      </w:r>
    </w:p>
    <w:p>
      <w:pPr>
        <w:rPr>
          <w:rFonts w:ascii="仿宋" w:hAnsi="仿宋" w:eastAsia="仿宋" w:cs="仿宋"/>
          <w:b/>
          <w:bCs/>
          <w:sz w:val="22"/>
          <w:szCs w:val="22"/>
        </w:rPr>
      </w:pPr>
    </w:p>
    <w:p>
      <w:pPr>
        <w:rPr>
          <w:rFonts w:hint="eastAsia"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备注：</w:t>
      </w:r>
    </w:p>
    <w:p>
      <w:pPr>
        <w:ind w:firstLine="663" w:firstLineChars="300"/>
        <w:rPr>
          <w:rFonts w:hint="eastAsia"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1.免修成绩根据《华东理工大学本科免修“大学英语Ⅲ”和“大学英语Ⅳ”管理办法（试行）》换算公式计入成绩大表。</w:t>
      </w:r>
    </w:p>
    <w:p>
      <w:pPr>
        <w:ind w:firstLine="663" w:firstLineChars="300"/>
        <w:rPr>
          <w:rFonts w:hint="eastAsia"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2.若在免修课程退改选结束前同时获得四级和六级免修资格，免修成绩以换算分数高者计入。</w:t>
      </w:r>
    </w:p>
    <w:p>
      <w:pPr>
        <w:ind w:firstLine="663" w:firstLineChars="300"/>
        <w:rPr>
          <w:rFonts w:hint="eastAsia"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3.本申请表一式两份，学生所在学院、教务处分别留存。</w:t>
      </w:r>
    </w:p>
    <w:p>
      <w:pPr>
        <w:ind w:firstLine="663" w:firstLineChars="300"/>
        <w:rPr>
          <w:rFonts w:hint="eastAsia"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4.</w:t>
      </w:r>
      <w:r>
        <w:rPr>
          <w:rFonts w:ascii="仿宋" w:hAnsi="仿宋" w:eastAsia="仿宋" w:cs="仿宋"/>
          <w:b/>
          <w:bCs/>
          <w:sz w:val="22"/>
          <w:szCs w:val="22"/>
        </w:rPr>
        <w:t>学生将此表交所在学院审核，学院审核通过并公示后，由学生所在学院报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教务处</w:t>
      </w:r>
      <w:r>
        <w:rPr>
          <w:rFonts w:ascii="仿宋" w:hAnsi="仿宋" w:eastAsia="仿宋" w:cs="仿宋"/>
          <w:b/>
          <w:bCs/>
          <w:sz w:val="22"/>
          <w:szCs w:val="22"/>
        </w:rPr>
        <w:t>备案。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820357-C7F7-4098-9CCB-3BD440FC1D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5770AD3-71D2-406C-AF6F-19ABF5BCF0BA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C95421AC-03EA-400A-BC21-85A40572976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DF226D"/>
    <w:multiLevelType w:val="multilevel"/>
    <w:tmpl w:val="00DF226D"/>
    <w:lvl w:ilvl="0" w:tentative="0">
      <w:start w:val="4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07810592"/>
    <w:multiLevelType w:val="multilevel"/>
    <w:tmpl w:val="07810592"/>
    <w:lvl w:ilvl="0" w:tentative="0">
      <w:start w:val="4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lMWVjNjNhMmFhZWJjMjM1ZDAyMTY2YWZiY2MxNzQifQ=="/>
  </w:docVars>
  <w:rsids>
    <w:rsidRoot w:val="062D7859"/>
    <w:rsid w:val="000F390C"/>
    <w:rsid w:val="001078BF"/>
    <w:rsid w:val="00384C06"/>
    <w:rsid w:val="004153CC"/>
    <w:rsid w:val="00520FE3"/>
    <w:rsid w:val="00607B7F"/>
    <w:rsid w:val="0061335D"/>
    <w:rsid w:val="007672D1"/>
    <w:rsid w:val="00832A8A"/>
    <w:rsid w:val="00941D36"/>
    <w:rsid w:val="00AB6259"/>
    <w:rsid w:val="00BF7B14"/>
    <w:rsid w:val="00DA5176"/>
    <w:rsid w:val="00EB73E3"/>
    <w:rsid w:val="01D107C0"/>
    <w:rsid w:val="02C65DAC"/>
    <w:rsid w:val="043F5B23"/>
    <w:rsid w:val="05335561"/>
    <w:rsid w:val="062D7859"/>
    <w:rsid w:val="0FD856CA"/>
    <w:rsid w:val="13FC56B6"/>
    <w:rsid w:val="160F5621"/>
    <w:rsid w:val="18702CCD"/>
    <w:rsid w:val="1E5F5E67"/>
    <w:rsid w:val="1FFE6687"/>
    <w:rsid w:val="20CB694C"/>
    <w:rsid w:val="245142FB"/>
    <w:rsid w:val="259B6AB0"/>
    <w:rsid w:val="285E4AE7"/>
    <w:rsid w:val="2861473B"/>
    <w:rsid w:val="2BA81B15"/>
    <w:rsid w:val="2C366E97"/>
    <w:rsid w:val="2E274471"/>
    <w:rsid w:val="30164626"/>
    <w:rsid w:val="30EC4BDF"/>
    <w:rsid w:val="31BF4E2F"/>
    <w:rsid w:val="33B647E6"/>
    <w:rsid w:val="33F96065"/>
    <w:rsid w:val="348B716A"/>
    <w:rsid w:val="34D966E5"/>
    <w:rsid w:val="34DA42C5"/>
    <w:rsid w:val="368C7F46"/>
    <w:rsid w:val="377020C6"/>
    <w:rsid w:val="37BA13F7"/>
    <w:rsid w:val="38547ABE"/>
    <w:rsid w:val="3A8B466C"/>
    <w:rsid w:val="3DD92AE4"/>
    <w:rsid w:val="3E006F42"/>
    <w:rsid w:val="40251D40"/>
    <w:rsid w:val="40F1696F"/>
    <w:rsid w:val="443609BF"/>
    <w:rsid w:val="52187956"/>
    <w:rsid w:val="53FE46F9"/>
    <w:rsid w:val="569640B0"/>
    <w:rsid w:val="579F68AE"/>
    <w:rsid w:val="59DB3743"/>
    <w:rsid w:val="5B9748DD"/>
    <w:rsid w:val="5C401914"/>
    <w:rsid w:val="5DA82480"/>
    <w:rsid w:val="5FAF1A5B"/>
    <w:rsid w:val="600E02C3"/>
    <w:rsid w:val="6285345E"/>
    <w:rsid w:val="63921A14"/>
    <w:rsid w:val="63DB7932"/>
    <w:rsid w:val="65604E06"/>
    <w:rsid w:val="68414297"/>
    <w:rsid w:val="68FA254E"/>
    <w:rsid w:val="6999742B"/>
    <w:rsid w:val="6DDE3F68"/>
    <w:rsid w:val="6FCA2DF6"/>
    <w:rsid w:val="70DF767B"/>
    <w:rsid w:val="71A87F57"/>
    <w:rsid w:val="73397A01"/>
    <w:rsid w:val="73C42B47"/>
    <w:rsid w:val="743C0E2B"/>
    <w:rsid w:val="759117BA"/>
    <w:rsid w:val="76C674E3"/>
    <w:rsid w:val="78881D7F"/>
    <w:rsid w:val="79CB0C87"/>
    <w:rsid w:val="7C05676B"/>
    <w:rsid w:val="7C135D6C"/>
    <w:rsid w:val="7D77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955</Words>
  <Characters>1013</Characters>
  <Lines>7</Lines>
  <Paragraphs>2</Paragraphs>
  <TotalTime>125</TotalTime>
  <ScaleCrop>false</ScaleCrop>
  <LinksUpToDate>false</LinksUpToDate>
  <CharactersWithSpaces>1041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2026-04-11T07:39:00Z</dcterms:created>
  <dc:creator>兴刚</dc:creator>
  <cp:lastModifiedBy>王余</cp:lastModifiedBy>
  <dcterms:modified xsi:type="dcterms:W3CDTF">2026-04-17T07:51:38Z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408875C3A0934D05B29AF782D9DE8993_13</vt:lpwstr>
  </property>
  <property fmtid="{D5CDD505-2E9C-101B-9397-08002B2CF9AE}" pid="4" name="KSOTemplateDocerSaveRecord">
    <vt:lpwstr>eyJoZGlkIjoiNDgwZmEyM2E5ZTg1OGUxOWMwNWRmYTkxMjc5MTBkMmYiLCJ1c2VySWQiOiIxNjAwNDkyMTgzIn0=</vt:lpwstr>
  </property>
</Properties>
</file>